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BDF4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5C7AA7">
        <w:rPr>
          <w:noProof/>
        </w:rPr>
        <w:drawing>
          <wp:inline distT="0" distB="0" distL="0" distR="0" wp14:anchorId="784BDCA1" wp14:editId="115BF218">
            <wp:extent cx="647065" cy="7886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5695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788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732BA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7D1D16E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5C7AA7">
        <w:rPr>
          <w:b/>
        </w:rPr>
        <w:t>UNIVERSIDADE FEDERAL DO CEARÁ</w:t>
      </w:r>
    </w:p>
    <w:p w14:paraId="675C23DA" w14:textId="2EAEC7D8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5C7AA7">
        <w:rPr>
          <w:b/>
        </w:rPr>
        <w:t xml:space="preserve">CAMPUS </w:t>
      </w:r>
      <w:r w:rsidR="006C531A">
        <w:rPr>
          <w:b/>
        </w:rPr>
        <w:t>DE SOBRAL</w:t>
      </w:r>
    </w:p>
    <w:p w14:paraId="54D8598E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5C7AA7">
        <w:rPr>
          <w:b/>
        </w:rPr>
        <w:t>CURSO DE ENGENHARIA DE COMPUTAÇÃO</w:t>
      </w:r>
    </w:p>
    <w:p w14:paraId="0AF083FE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8044DDD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82BDFAA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630686D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A231E7A" w14:textId="36A2804C" w:rsidR="006E36E2" w:rsidRPr="005C7AA7" w:rsidRDefault="004428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5C7AA7">
        <w:rPr>
          <w:b/>
        </w:rPr>
        <w:t>NOME DO ESTAGIÁRIO</w:t>
      </w:r>
    </w:p>
    <w:p w14:paraId="7054F1FA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5D404DA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1CACA94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BCA701F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03C45BB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134BE310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152A544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bookmarkStart w:id="0" w:name="_gjdgxs" w:colFirst="0" w:colLast="0"/>
      <w:bookmarkEnd w:id="0"/>
      <w:r w:rsidRPr="005C7AA7">
        <w:rPr>
          <w:b/>
        </w:rPr>
        <w:t>RELATÓRIO DE ESTÁGIO SUPERVISIONADO</w:t>
      </w:r>
    </w:p>
    <w:p w14:paraId="3A9B1458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A684A5C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DF995D2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AF5706F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4E70F51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F436AB8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861FBF1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120B4A5C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6305DEC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189010E9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9E57CE1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3F4B375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D9562AC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5C7AA7">
        <w:rPr>
          <w:b/>
        </w:rPr>
        <w:t>SOBRAL</w:t>
      </w:r>
    </w:p>
    <w:p w14:paraId="66F75226" w14:textId="7EAB3243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5C7AA7">
        <w:rPr>
          <w:b/>
        </w:rPr>
        <w:t>20</w:t>
      </w:r>
      <w:r w:rsidR="0020200B" w:rsidRPr="005C7AA7">
        <w:rPr>
          <w:b/>
        </w:rPr>
        <w:t>XX</w:t>
      </w:r>
    </w:p>
    <w:p w14:paraId="39176AC6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14:paraId="52680824" w14:textId="254AE108" w:rsidR="006E36E2" w:rsidRPr="005C7AA7" w:rsidRDefault="002020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5C7AA7">
        <w:lastRenderedPageBreak/>
        <w:t xml:space="preserve">NOME DO </w:t>
      </w:r>
      <w:r w:rsidR="0044280C" w:rsidRPr="005C7AA7">
        <w:t>ESTAGIÁRIO</w:t>
      </w:r>
    </w:p>
    <w:p w14:paraId="7C0D4197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39A2901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C23DB9C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3BE5DF3" w14:textId="77777777" w:rsidR="00950D80" w:rsidRPr="005C7AA7" w:rsidRDefault="00950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6ACDE1E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0D1F4D9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1AAFB67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77B7EB4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5C7AA7">
        <w:t>RELATÓRIO DE ESTÁGIO SUPERVISIONADO</w:t>
      </w:r>
    </w:p>
    <w:p w14:paraId="27B88287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C74454A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1A7B8BA" w14:textId="77777777" w:rsidR="00950D80" w:rsidRPr="005C7AA7" w:rsidRDefault="00950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EBC7A18" w14:textId="77777777" w:rsidR="00950D80" w:rsidRPr="005C7AA7" w:rsidRDefault="00950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3931654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CCC6476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836FBCD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066C7E9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020FE05C" w14:textId="6F053EC4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500"/>
        <w:jc w:val="both"/>
      </w:pPr>
      <w:r w:rsidRPr="005C7AA7">
        <w:t>Relatório de Estágio Supervisionado apresentado à Coordenação do Curso de Engenharia de Computação da Universidade Federal do Ceará, campus Sobral, como requisito parcial à obtenção do grau de Engenheir</w:t>
      </w:r>
      <w:r w:rsidR="0020200B" w:rsidRPr="005C7AA7">
        <w:t>o(a)</w:t>
      </w:r>
      <w:r w:rsidRPr="005C7AA7">
        <w:t xml:space="preserve"> de Computação</w:t>
      </w:r>
      <w:r w:rsidR="0020200B" w:rsidRPr="005C7AA7">
        <w:t>.</w:t>
      </w:r>
    </w:p>
    <w:p w14:paraId="361ECB11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ind w:left="4500"/>
        <w:jc w:val="both"/>
      </w:pPr>
    </w:p>
    <w:p w14:paraId="56612261" w14:textId="331090F9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500"/>
        <w:jc w:val="both"/>
      </w:pPr>
      <w:r w:rsidRPr="005C7AA7">
        <w:t xml:space="preserve">Orientador: </w:t>
      </w:r>
    </w:p>
    <w:p w14:paraId="6770CDA2" w14:textId="0BC567B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500"/>
        <w:jc w:val="both"/>
      </w:pPr>
      <w:r w:rsidRPr="005C7AA7">
        <w:t xml:space="preserve">Supervisor de Campo: </w:t>
      </w:r>
    </w:p>
    <w:p w14:paraId="6D8DBD5B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</w:pPr>
    </w:p>
    <w:p w14:paraId="71A62F69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</w:pPr>
    </w:p>
    <w:p w14:paraId="0F75C9F5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</w:pPr>
    </w:p>
    <w:p w14:paraId="34D16464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</w:pPr>
    </w:p>
    <w:p w14:paraId="6005267E" w14:textId="77777777" w:rsidR="006E36E2" w:rsidRPr="005C7AA7" w:rsidRDefault="006E36E2" w:rsidP="002020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</w:pPr>
    </w:p>
    <w:p w14:paraId="40A2ABA1" w14:textId="77777777" w:rsidR="006E36E2" w:rsidRPr="005C7AA7" w:rsidRDefault="006E36E2" w:rsidP="002020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</w:pPr>
    </w:p>
    <w:p w14:paraId="3B9F22FE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30E4C81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699CFB9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5C7AA7">
        <w:t>SOBRAL</w:t>
      </w:r>
    </w:p>
    <w:p w14:paraId="45C2C466" w14:textId="48A4290E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sectPr w:rsidR="006E36E2" w:rsidRPr="005C7AA7">
          <w:headerReference w:type="default" r:id="rId9"/>
          <w:footerReference w:type="default" r:id="rId10"/>
          <w:pgSz w:w="11906" w:h="16838"/>
          <w:pgMar w:top="1701" w:right="1134" w:bottom="1134" w:left="1701" w:header="720" w:footer="720" w:gutter="0"/>
          <w:pgNumType w:start="0"/>
          <w:cols w:space="720"/>
          <w:titlePg/>
        </w:sectPr>
      </w:pPr>
      <w:r w:rsidRPr="005C7AA7">
        <w:t>20</w:t>
      </w:r>
      <w:r w:rsidR="0020200B" w:rsidRPr="005C7AA7">
        <w:t>XX</w:t>
      </w:r>
    </w:p>
    <w:sdt>
      <w:sdtPr>
        <w:rPr>
          <w:rFonts w:ascii="Times New Roman" w:eastAsia="Times New Roman" w:hAnsi="Times New Roman" w:cs="Times New Roman"/>
          <w:color w:val="auto"/>
          <w:sz w:val="48"/>
          <w:szCs w:val="48"/>
        </w:rPr>
        <w:id w:val="-14005186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D74B29A" w14:textId="35A0FFF4" w:rsidR="002B5427" w:rsidRPr="005C7AA7" w:rsidRDefault="002B5427" w:rsidP="00A6118D">
          <w:pPr>
            <w:pStyle w:val="CabealhodoSumrio"/>
            <w:spacing w:before="360" w:after="960"/>
            <w:jc w:val="center"/>
            <w:rPr>
              <w:rFonts w:ascii="Times New Roman" w:hAnsi="Times New Roman" w:cs="Times New Roman"/>
              <w:color w:val="auto"/>
              <w:sz w:val="48"/>
              <w:szCs w:val="48"/>
            </w:rPr>
          </w:pPr>
          <w:r w:rsidRPr="005C7AA7">
            <w:rPr>
              <w:rFonts w:ascii="Times New Roman" w:hAnsi="Times New Roman" w:cs="Times New Roman"/>
              <w:color w:val="auto"/>
              <w:sz w:val="48"/>
              <w:szCs w:val="48"/>
            </w:rPr>
            <w:t>Sumário</w:t>
          </w:r>
        </w:p>
        <w:p w14:paraId="78D2DBCF" w14:textId="21597913" w:rsidR="00E47D65" w:rsidRPr="005C7AA7" w:rsidRDefault="002B5427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r w:rsidRPr="005C7AA7">
            <w:fldChar w:fldCharType="begin"/>
          </w:r>
          <w:r w:rsidRPr="005C7AA7">
            <w:instrText xml:space="preserve"> TOC \o "1-3" \h \z \u </w:instrText>
          </w:r>
          <w:r w:rsidRPr="005C7AA7">
            <w:fldChar w:fldCharType="separate"/>
          </w:r>
          <w:hyperlink w:anchor="_Toc109650238" w:history="1">
            <w:r w:rsidR="00E47D65" w:rsidRPr="005C7AA7">
              <w:rPr>
                <w:rStyle w:val="Hyperlink"/>
                <w:noProof/>
                <w:color w:val="auto"/>
              </w:rPr>
              <w:t>1.</w:t>
            </w:r>
            <w:r w:rsidR="00E47D65" w:rsidRPr="005C7AA7">
              <w:rPr>
                <w:noProof/>
              </w:rPr>
              <w:tab/>
            </w:r>
            <w:r w:rsidR="00E47D65" w:rsidRPr="005C7AA7">
              <w:rPr>
                <w:rStyle w:val="Hyperlink"/>
                <w:noProof/>
                <w:color w:val="auto"/>
              </w:rPr>
              <w:t>IDENTIFICAÇÃO</w:t>
            </w:r>
            <w:r w:rsidR="00E47D65" w:rsidRPr="005C7AA7">
              <w:rPr>
                <w:noProof/>
                <w:webHidden/>
              </w:rPr>
              <w:tab/>
            </w:r>
            <w:r w:rsidR="00E47D65" w:rsidRPr="005C7AA7">
              <w:rPr>
                <w:noProof/>
                <w:webHidden/>
              </w:rPr>
              <w:fldChar w:fldCharType="begin"/>
            </w:r>
            <w:r w:rsidR="00E47D65" w:rsidRPr="005C7AA7">
              <w:rPr>
                <w:noProof/>
                <w:webHidden/>
              </w:rPr>
              <w:instrText xml:space="preserve"> PAGEREF _Toc109650238 \h </w:instrText>
            </w:r>
            <w:r w:rsidR="00E47D65" w:rsidRPr="005C7AA7">
              <w:rPr>
                <w:noProof/>
                <w:webHidden/>
              </w:rPr>
            </w:r>
            <w:r w:rsidR="00E47D65" w:rsidRPr="005C7AA7">
              <w:rPr>
                <w:noProof/>
                <w:webHidden/>
              </w:rPr>
              <w:fldChar w:fldCharType="separate"/>
            </w:r>
            <w:r w:rsidR="00B03780">
              <w:rPr>
                <w:noProof/>
                <w:webHidden/>
              </w:rPr>
              <w:t>3</w:t>
            </w:r>
            <w:r w:rsidR="00E47D65" w:rsidRPr="005C7AA7">
              <w:rPr>
                <w:noProof/>
                <w:webHidden/>
              </w:rPr>
              <w:fldChar w:fldCharType="end"/>
            </w:r>
          </w:hyperlink>
        </w:p>
        <w:p w14:paraId="4C4789FC" w14:textId="4761692F" w:rsidR="00E47D65" w:rsidRPr="005C7AA7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9650239" w:history="1">
            <w:r w:rsidR="00E47D65" w:rsidRPr="005C7AA7">
              <w:rPr>
                <w:rStyle w:val="Hyperlink"/>
                <w:noProof/>
                <w:color w:val="auto"/>
              </w:rPr>
              <w:t>2.</w:t>
            </w:r>
            <w:r w:rsidR="00E47D65" w:rsidRPr="005C7AA7">
              <w:rPr>
                <w:noProof/>
              </w:rPr>
              <w:tab/>
            </w:r>
            <w:r w:rsidR="00E47D65" w:rsidRPr="005C7AA7">
              <w:rPr>
                <w:rStyle w:val="Hyperlink"/>
                <w:noProof/>
                <w:color w:val="auto"/>
              </w:rPr>
              <w:t>HORÁRIO E DURAÇÃO DO ESTÁGIO</w:t>
            </w:r>
            <w:r w:rsidR="00E47D65" w:rsidRPr="005C7AA7">
              <w:rPr>
                <w:noProof/>
                <w:webHidden/>
              </w:rPr>
              <w:tab/>
            </w:r>
            <w:r w:rsidR="00E47D65" w:rsidRPr="005C7AA7">
              <w:rPr>
                <w:noProof/>
                <w:webHidden/>
              </w:rPr>
              <w:fldChar w:fldCharType="begin"/>
            </w:r>
            <w:r w:rsidR="00E47D65" w:rsidRPr="005C7AA7">
              <w:rPr>
                <w:noProof/>
                <w:webHidden/>
              </w:rPr>
              <w:instrText xml:space="preserve"> PAGEREF _Toc109650239 \h </w:instrText>
            </w:r>
            <w:r w:rsidR="00E47D65" w:rsidRPr="005C7AA7">
              <w:rPr>
                <w:noProof/>
                <w:webHidden/>
              </w:rPr>
            </w:r>
            <w:r w:rsidR="00E47D65" w:rsidRPr="005C7AA7">
              <w:rPr>
                <w:noProof/>
                <w:webHidden/>
              </w:rPr>
              <w:fldChar w:fldCharType="separate"/>
            </w:r>
            <w:r w:rsidR="00B03780">
              <w:rPr>
                <w:noProof/>
                <w:webHidden/>
              </w:rPr>
              <w:t>3</w:t>
            </w:r>
            <w:r w:rsidR="00E47D65" w:rsidRPr="005C7AA7">
              <w:rPr>
                <w:noProof/>
                <w:webHidden/>
              </w:rPr>
              <w:fldChar w:fldCharType="end"/>
            </w:r>
          </w:hyperlink>
        </w:p>
        <w:p w14:paraId="6F857710" w14:textId="32DA80D4" w:rsidR="00E47D65" w:rsidRPr="005C7AA7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9650240" w:history="1">
            <w:r w:rsidR="00E47D65" w:rsidRPr="005C7AA7">
              <w:rPr>
                <w:rStyle w:val="Hyperlink"/>
                <w:noProof/>
                <w:color w:val="auto"/>
              </w:rPr>
              <w:t>3.</w:t>
            </w:r>
            <w:r w:rsidR="00E47D65" w:rsidRPr="005C7AA7">
              <w:rPr>
                <w:noProof/>
              </w:rPr>
              <w:tab/>
            </w:r>
            <w:r w:rsidR="00E47D65" w:rsidRPr="005C7AA7">
              <w:rPr>
                <w:rStyle w:val="Hyperlink"/>
                <w:noProof/>
                <w:color w:val="auto"/>
              </w:rPr>
              <w:t>INTRODUÇÃO</w:t>
            </w:r>
            <w:r w:rsidR="00E47D65" w:rsidRPr="005C7AA7">
              <w:rPr>
                <w:noProof/>
                <w:webHidden/>
              </w:rPr>
              <w:tab/>
            </w:r>
            <w:r w:rsidR="00E47D65" w:rsidRPr="005C7AA7">
              <w:rPr>
                <w:noProof/>
                <w:webHidden/>
              </w:rPr>
              <w:fldChar w:fldCharType="begin"/>
            </w:r>
            <w:r w:rsidR="00E47D65" w:rsidRPr="005C7AA7">
              <w:rPr>
                <w:noProof/>
                <w:webHidden/>
              </w:rPr>
              <w:instrText xml:space="preserve"> PAGEREF _Toc109650240 \h </w:instrText>
            </w:r>
            <w:r w:rsidR="00E47D65" w:rsidRPr="005C7AA7">
              <w:rPr>
                <w:noProof/>
                <w:webHidden/>
              </w:rPr>
            </w:r>
            <w:r w:rsidR="00E47D65" w:rsidRPr="005C7AA7">
              <w:rPr>
                <w:noProof/>
                <w:webHidden/>
              </w:rPr>
              <w:fldChar w:fldCharType="separate"/>
            </w:r>
            <w:r w:rsidR="00B03780">
              <w:rPr>
                <w:noProof/>
                <w:webHidden/>
              </w:rPr>
              <w:t>3</w:t>
            </w:r>
            <w:r w:rsidR="00E47D65" w:rsidRPr="005C7AA7">
              <w:rPr>
                <w:noProof/>
                <w:webHidden/>
              </w:rPr>
              <w:fldChar w:fldCharType="end"/>
            </w:r>
          </w:hyperlink>
        </w:p>
        <w:p w14:paraId="6E359DF1" w14:textId="53DAB7C9" w:rsidR="00E47D65" w:rsidRPr="005C7AA7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9650241" w:history="1">
            <w:r w:rsidR="00E47D65" w:rsidRPr="005C7AA7">
              <w:rPr>
                <w:rStyle w:val="Hyperlink"/>
                <w:noProof/>
                <w:color w:val="auto"/>
              </w:rPr>
              <w:t>4.</w:t>
            </w:r>
            <w:r w:rsidR="00E47D65" w:rsidRPr="005C7AA7">
              <w:rPr>
                <w:noProof/>
              </w:rPr>
              <w:tab/>
            </w:r>
            <w:r w:rsidR="00E47D65" w:rsidRPr="005C7AA7">
              <w:rPr>
                <w:rStyle w:val="Hyperlink"/>
                <w:noProof/>
                <w:color w:val="auto"/>
              </w:rPr>
              <w:t>ATIVIDADE DE ESTÁGIO</w:t>
            </w:r>
            <w:r w:rsidR="00E47D65" w:rsidRPr="005C7AA7">
              <w:rPr>
                <w:noProof/>
                <w:webHidden/>
              </w:rPr>
              <w:tab/>
            </w:r>
            <w:r w:rsidR="00E47D65" w:rsidRPr="005C7AA7">
              <w:rPr>
                <w:noProof/>
                <w:webHidden/>
              </w:rPr>
              <w:fldChar w:fldCharType="begin"/>
            </w:r>
            <w:r w:rsidR="00E47D65" w:rsidRPr="005C7AA7">
              <w:rPr>
                <w:noProof/>
                <w:webHidden/>
              </w:rPr>
              <w:instrText xml:space="preserve"> PAGEREF _Toc109650241 \h </w:instrText>
            </w:r>
            <w:r w:rsidR="00E47D65" w:rsidRPr="005C7AA7">
              <w:rPr>
                <w:noProof/>
                <w:webHidden/>
              </w:rPr>
            </w:r>
            <w:r w:rsidR="00E47D65" w:rsidRPr="005C7AA7">
              <w:rPr>
                <w:noProof/>
                <w:webHidden/>
              </w:rPr>
              <w:fldChar w:fldCharType="separate"/>
            </w:r>
            <w:r w:rsidR="00B03780">
              <w:rPr>
                <w:noProof/>
                <w:webHidden/>
              </w:rPr>
              <w:t>3</w:t>
            </w:r>
            <w:r w:rsidR="00E47D65" w:rsidRPr="005C7AA7">
              <w:rPr>
                <w:noProof/>
                <w:webHidden/>
              </w:rPr>
              <w:fldChar w:fldCharType="end"/>
            </w:r>
          </w:hyperlink>
        </w:p>
        <w:p w14:paraId="19F90D94" w14:textId="373A24E2" w:rsidR="00E47D65" w:rsidRPr="005C7AA7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9650242" w:history="1">
            <w:r w:rsidR="00E47D65" w:rsidRPr="005C7AA7">
              <w:rPr>
                <w:rStyle w:val="Hyperlink"/>
                <w:noProof/>
                <w:color w:val="auto"/>
              </w:rPr>
              <w:t>5.</w:t>
            </w:r>
            <w:r w:rsidR="00E47D65" w:rsidRPr="005C7AA7">
              <w:rPr>
                <w:noProof/>
              </w:rPr>
              <w:tab/>
            </w:r>
            <w:r w:rsidR="00E47D65" w:rsidRPr="005C7AA7">
              <w:rPr>
                <w:rStyle w:val="Hyperlink"/>
                <w:noProof/>
                <w:color w:val="auto"/>
              </w:rPr>
              <w:t>DISCIPLINAS RELACIONADAS</w:t>
            </w:r>
            <w:r w:rsidR="00E47D65" w:rsidRPr="005C7AA7">
              <w:rPr>
                <w:noProof/>
                <w:webHidden/>
              </w:rPr>
              <w:tab/>
            </w:r>
            <w:r w:rsidR="00E47D65" w:rsidRPr="005C7AA7">
              <w:rPr>
                <w:noProof/>
                <w:webHidden/>
              </w:rPr>
              <w:fldChar w:fldCharType="begin"/>
            </w:r>
            <w:r w:rsidR="00E47D65" w:rsidRPr="005C7AA7">
              <w:rPr>
                <w:noProof/>
                <w:webHidden/>
              </w:rPr>
              <w:instrText xml:space="preserve"> PAGEREF _Toc109650242 \h </w:instrText>
            </w:r>
            <w:r w:rsidR="00E47D65" w:rsidRPr="005C7AA7">
              <w:rPr>
                <w:noProof/>
                <w:webHidden/>
              </w:rPr>
            </w:r>
            <w:r w:rsidR="00E47D65" w:rsidRPr="005C7AA7">
              <w:rPr>
                <w:noProof/>
                <w:webHidden/>
              </w:rPr>
              <w:fldChar w:fldCharType="separate"/>
            </w:r>
            <w:r w:rsidR="00B03780">
              <w:rPr>
                <w:noProof/>
                <w:webHidden/>
              </w:rPr>
              <w:t>3</w:t>
            </w:r>
            <w:r w:rsidR="00E47D65" w:rsidRPr="005C7AA7">
              <w:rPr>
                <w:noProof/>
                <w:webHidden/>
              </w:rPr>
              <w:fldChar w:fldCharType="end"/>
            </w:r>
          </w:hyperlink>
        </w:p>
        <w:p w14:paraId="028AB751" w14:textId="0DB6436F" w:rsidR="00E47D65" w:rsidRPr="005C7AA7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9650243" w:history="1">
            <w:r w:rsidR="00E47D65" w:rsidRPr="005C7AA7">
              <w:rPr>
                <w:rStyle w:val="Hyperlink"/>
                <w:noProof/>
                <w:color w:val="auto"/>
              </w:rPr>
              <w:t>6.</w:t>
            </w:r>
            <w:r w:rsidR="00E47D65" w:rsidRPr="005C7AA7">
              <w:rPr>
                <w:noProof/>
              </w:rPr>
              <w:tab/>
            </w:r>
            <w:r w:rsidR="00E47D65" w:rsidRPr="005C7AA7">
              <w:rPr>
                <w:rStyle w:val="Hyperlink"/>
                <w:noProof/>
                <w:color w:val="auto"/>
              </w:rPr>
              <w:t>CONCLUSÃO</w:t>
            </w:r>
            <w:r w:rsidR="00E47D65" w:rsidRPr="005C7AA7">
              <w:rPr>
                <w:noProof/>
                <w:webHidden/>
              </w:rPr>
              <w:tab/>
            </w:r>
            <w:r w:rsidR="00E47D65" w:rsidRPr="005C7AA7">
              <w:rPr>
                <w:noProof/>
                <w:webHidden/>
              </w:rPr>
              <w:fldChar w:fldCharType="begin"/>
            </w:r>
            <w:r w:rsidR="00E47D65" w:rsidRPr="005C7AA7">
              <w:rPr>
                <w:noProof/>
                <w:webHidden/>
              </w:rPr>
              <w:instrText xml:space="preserve"> PAGEREF _Toc109650243 \h </w:instrText>
            </w:r>
            <w:r w:rsidR="00E47D65" w:rsidRPr="005C7AA7">
              <w:rPr>
                <w:noProof/>
                <w:webHidden/>
              </w:rPr>
            </w:r>
            <w:r w:rsidR="00E47D65" w:rsidRPr="005C7AA7">
              <w:rPr>
                <w:noProof/>
                <w:webHidden/>
              </w:rPr>
              <w:fldChar w:fldCharType="separate"/>
            </w:r>
            <w:r w:rsidR="00B03780">
              <w:rPr>
                <w:noProof/>
                <w:webHidden/>
              </w:rPr>
              <w:t>4</w:t>
            </w:r>
            <w:r w:rsidR="00E47D65" w:rsidRPr="005C7AA7">
              <w:rPr>
                <w:noProof/>
                <w:webHidden/>
              </w:rPr>
              <w:fldChar w:fldCharType="end"/>
            </w:r>
          </w:hyperlink>
        </w:p>
        <w:p w14:paraId="1EA75C05" w14:textId="237E1E0E" w:rsidR="00E47D65" w:rsidRPr="005C7AA7" w:rsidRDefault="00000000">
          <w:pPr>
            <w:pStyle w:val="Sumrio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109650244" w:history="1">
            <w:r w:rsidR="00E47D65" w:rsidRPr="005C7AA7">
              <w:rPr>
                <w:rStyle w:val="Hyperlink"/>
                <w:noProof/>
                <w:color w:val="auto"/>
              </w:rPr>
              <w:t>7.</w:t>
            </w:r>
            <w:r w:rsidR="00E47D65" w:rsidRPr="005C7AA7">
              <w:rPr>
                <w:noProof/>
              </w:rPr>
              <w:tab/>
            </w:r>
            <w:r w:rsidR="00E47D65" w:rsidRPr="005C7AA7">
              <w:rPr>
                <w:rStyle w:val="Hyperlink"/>
                <w:noProof/>
                <w:color w:val="auto"/>
              </w:rPr>
              <w:t>PARECER DO SUPERVISOR DE CAMPO E DA UNIVERSIDADE</w:t>
            </w:r>
            <w:r w:rsidR="00E47D65" w:rsidRPr="005C7AA7">
              <w:rPr>
                <w:noProof/>
                <w:webHidden/>
              </w:rPr>
              <w:tab/>
            </w:r>
            <w:r w:rsidR="00E47D65" w:rsidRPr="005C7AA7">
              <w:rPr>
                <w:noProof/>
                <w:webHidden/>
              </w:rPr>
              <w:fldChar w:fldCharType="begin"/>
            </w:r>
            <w:r w:rsidR="00E47D65" w:rsidRPr="005C7AA7">
              <w:rPr>
                <w:noProof/>
                <w:webHidden/>
              </w:rPr>
              <w:instrText xml:space="preserve"> PAGEREF _Toc109650244 \h </w:instrText>
            </w:r>
            <w:r w:rsidR="00E47D65" w:rsidRPr="005C7AA7">
              <w:rPr>
                <w:noProof/>
                <w:webHidden/>
              </w:rPr>
            </w:r>
            <w:r w:rsidR="00E47D65" w:rsidRPr="005C7AA7">
              <w:rPr>
                <w:noProof/>
                <w:webHidden/>
              </w:rPr>
              <w:fldChar w:fldCharType="separate"/>
            </w:r>
            <w:r w:rsidR="00B03780">
              <w:rPr>
                <w:noProof/>
                <w:webHidden/>
              </w:rPr>
              <w:t>5</w:t>
            </w:r>
            <w:r w:rsidR="00E47D65" w:rsidRPr="005C7AA7">
              <w:rPr>
                <w:noProof/>
                <w:webHidden/>
              </w:rPr>
              <w:fldChar w:fldCharType="end"/>
            </w:r>
          </w:hyperlink>
        </w:p>
        <w:p w14:paraId="6F8F889F" w14:textId="648116D9" w:rsidR="0044280C" w:rsidRPr="005C7AA7" w:rsidRDefault="002B5427" w:rsidP="00E47D65">
          <w:r w:rsidRPr="005C7AA7">
            <w:rPr>
              <w:b/>
              <w:bCs/>
            </w:rPr>
            <w:fldChar w:fldCharType="end"/>
          </w:r>
        </w:p>
      </w:sdtContent>
    </w:sdt>
    <w:p w14:paraId="0D8844CE" w14:textId="77777777" w:rsidR="006E36E2" w:rsidRPr="005C7AA7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5C7AA7">
        <w:br w:type="page"/>
      </w:r>
    </w:p>
    <w:p w14:paraId="3FC447A9" w14:textId="7F179BCC" w:rsidR="006E36E2" w:rsidRPr="005C7AA7" w:rsidRDefault="00B03780" w:rsidP="00FE292D">
      <w:pPr>
        <w:pStyle w:val="Ttulo1"/>
        <w:numPr>
          <w:ilvl w:val="0"/>
          <w:numId w:val="4"/>
        </w:numPr>
        <w:ind w:left="426" w:hanging="426"/>
        <w:rPr>
          <w:sz w:val="24"/>
          <w:szCs w:val="24"/>
        </w:rPr>
      </w:pPr>
      <w:bookmarkStart w:id="1" w:name="_Toc109650238"/>
      <w:r w:rsidRPr="005C7AA7">
        <w:rPr>
          <w:sz w:val="24"/>
          <w:szCs w:val="24"/>
        </w:rPr>
        <w:lastRenderedPageBreak/>
        <w:t>IDENTIFICAÇÃO</w:t>
      </w:r>
      <w:bookmarkEnd w:id="1"/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C7AA7" w:rsidRPr="005C7AA7" w14:paraId="5B3EBED0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43B9" w14:textId="5CC7D1B4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 xml:space="preserve">Nome: </w:t>
            </w:r>
          </w:p>
        </w:tc>
      </w:tr>
      <w:tr w:rsidR="005C7AA7" w:rsidRPr="005C7AA7" w14:paraId="3B448162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0AA8" w14:textId="78C4DB80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>Empresa:</w:t>
            </w:r>
            <w:r w:rsidRPr="005C7AA7">
              <w:t xml:space="preserve"> </w:t>
            </w:r>
          </w:p>
        </w:tc>
      </w:tr>
      <w:tr w:rsidR="005C7AA7" w:rsidRPr="005C7AA7" w14:paraId="65D6CA95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68D6" w14:textId="3325BA08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>Projeto:</w:t>
            </w:r>
            <w:r w:rsidRPr="005C7AA7">
              <w:t xml:space="preserve"> </w:t>
            </w:r>
          </w:p>
        </w:tc>
      </w:tr>
      <w:tr w:rsidR="005C7AA7" w:rsidRPr="005C7AA7" w14:paraId="71988A4B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A518" w14:textId="0C3BC836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>Modalidade:</w:t>
            </w:r>
            <w:r w:rsidR="0021568A">
              <w:rPr>
                <w:b/>
              </w:rPr>
              <w:t xml:space="preserve"> </w:t>
            </w:r>
            <w:r w:rsidR="0021568A" w:rsidRPr="0021568A">
              <w:rPr>
                <w:b/>
                <w:color w:val="FF0000"/>
              </w:rPr>
              <w:t>[REMOTO ou PRESENCIAL]</w:t>
            </w:r>
          </w:p>
        </w:tc>
      </w:tr>
      <w:tr w:rsidR="005C7AA7" w:rsidRPr="005C7AA7" w14:paraId="4EE024B3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53C3" w14:textId="4D5BDE4D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 xml:space="preserve">Supervisor: </w:t>
            </w:r>
          </w:p>
        </w:tc>
      </w:tr>
      <w:tr w:rsidR="005C7AA7" w:rsidRPr="005C7AA7" w14:paraId="20457B1C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BE19" w14:textId="586C09F6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>Professor Orientador:</w:t>
            </w:r>
            <w:r w:rsidRPr="005C7AA7">
              <w:t xml:space="preserve"> </w:t>
            </w:r>
          </w:p>
        </w:tc>
      </w:tr>
      <w:tr w:rsidR="005C7AA7" w:rsidRPr="005C7AA7" w14:paraId="596CD86F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933A" w14:textId="43C701FA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>Período de Estágio:</w:t>
            </w:r>
            <w:r w:rsidRPr="005C7AA7">
              <w:t xml:space="preserve"> </w:t>
            </w:r>
          </w:p>
        </w:tc>
      </w:tr>
      <w:tr w:rsidR="005C7AA7" w:rsidRPr="005C7AA7" w14:paraId="0F49DEFE" w14:textId="77777777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F54A" w14:textId="72BA28F0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5C7AA7">
              <w:rPr>
                <w:b/>
              </w:rPr>
              <w:t>Carga horária do estágio supervisionado:</w:t>
            </w:r>
            <w:r w:rsidR="0020200B" w:rsidRPr="005C7AA7">
              <w:t xml:space="preserve"> 160h</w:t>
            </w:r>
          </w:p>
        </w:tc>
      </w:tr>
    </w:tbl>
    <w:p w14:paraId="339C8377" w14:textId="64CA100B" w:rsidR="006E36E2" w:rsidRPr="005C7AA7" w:rsidRDefault="00B03780" w:rsidP="00FB7259">
      <w:pPr>
        <w:pStyle w:val="Ttulo1"/>
        <w:numPr>
          <w:ilvl w:val="0"/>
          <w:numId w:val="4"/>
        </w:numPr>
        <w:ind w:left="426" w:hanging="426"/>
        <w:rPr>
          <w:sz w:val="24"/>
          <w:szCs w:val="24"/>
        </w:rPr>
      </w:pPr>
      <w:bookmarkStart w:id="2" w:name="_Toc109650239"/>
      <w:r w:rsidRPr="005C7AA7">
        <w:rPr>
          <w:sz w:val="24"/>
          <w:szCs w:val="24"/>
        </w:rPr>
        <w:t>HORÁRIO E DURAÇÃO DO ESTÁGIO</w:t>
      </w:r>
      <w:bookmarkEnd w:id="2"/>
      <w:r w:rsidRPr="005C7AA7">
        <w:rPr>
          <w:sz w:val="24"/>
          <w:szCs w:val="24"/>
        </w:rPr>
        <w:t xml:space="preserve"> </w:t>
      </w:r>
    </w:p>
    <w:p w14:paraId="166C2986" w14:textId="49563B02" w:rsidR="006E36E2" w:rsidRPr="005C7AA7" w:rsidRDefault="0020200B" w:rsidP="00E4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AA7">
        <w:t xml:space="preserve">Faça uma breve contextualização do período de realização do estágio e resuma no quadro abaixo </w:t>
      </w:r>
      <w:proofErr w:type="gramStart"/>
      <w:r w:rsidRPr="005C7AA7">
        <w:t>seu horário</w:t>
      </w:r>
      <w:r w:rsidR="006A4450" w:rsidRPr="005C7AA7">
        <w:t>s</w:t>
      </w:r>
      <w:proofErr w:type="gramEnd"/>
      <w:r w:rsidRPr="005C7AA7">
        <w:t xml:space="preserve"> </w:t>
      </w:r>
      <w:r w:rsidR="006A4450" w:rsidRPr="005C7AA7">
        <w:t>de aula e do estágio</w:t>
      </w:r>
      <w:r w:rsidR="00B03780" w:rsidRPr="005C7AA7">
        <w:t>:</w:t>
      </w: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5C7AA7" w:rsidRPr="005C7AA7" w14:paraId="0D4B4CB3" w14:textId="77777777"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42AA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Agenda semestral 2022.1</w:t>
            </w:r>
          </w:p>
        </w:tc>
      </w:tr>
      <w:tr w:rsidR="005C7AA7" w:rsidRPr="005C7AA7" w14:paraId="66CC8527" w14:textId="77777777"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9CF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Turnos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7851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Dias da Semana</w:t>
            </w:r>
          </w:p>
        </w:tc>
      </w:tr>
      <w:tr w:rsidR="005C7AA7" w:rsidRPr="005C7AA7" w14:paraId="66A10D63" w14:textId="77777777"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1F2E" w14:textId="77777777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04C6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Segunda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EA56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Terça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A6E0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Quarta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E413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Quinta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7AC1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Sexta</w:t>
            </w:r>
          </w:p>
        </w:tc>
      </w:tr>
      <w:tr w:rsidR="005C7AA7" w:rsidRPr="005C7AA7" w14:paraId="3A105ECA" w14:textId="7777777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6F8C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Manhã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26C7" w14:textId="426D7E5B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7817" w14:textId="5BA7762D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1223" w14:textId="083B07D0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8D46" w14:textId="77777777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8B6A" w14:textId="633F2353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7AA7" w:rsidRPr="005C7AA7" w14:paraId="7D4A09F6" w14:textId="77777777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39D6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Tarde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1C3F" w14:textId="37B430CA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7EE5" w14:textId="5FD2DEA4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F400" w14:textId="77777777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375E" w14:textId="77777777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70CC" w14:textId="7D953302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7AA7" w:rsidRPr="005C7AA7" w14:paraId="7912B3AE" w14:textId="77777777">
        <w:trPr>
          <w:trHeight w:val="57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29FD" w14:textId="77777777" w:rsidR="006E36E2" w:rsidRPr="005C7AA7" w:rsidRDefault="00B03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C7AA7">
              <w:t>Noite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2E6D" w14:textId="5F51FEB3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2FD5" w14:textId="2DE9042D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DD9C" w14:textId="7434F006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A9D2" w14:textId="16C08EDA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9869" w14:textId="77777777" w:rsidR="006E36E2" w:rsidRPr="005C7AA7" w:rsidRDefault="006E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3ECDFCCE" w14:textId="2BA5BF66" w:rsidR="006E36E2" w:rsidRPr="005C7AA7" w:rsidRDefault="00B03780" w:rsidP="000225C0">
      <w:pPr>
        <w:pStyle w:val="Ttulo1"/>
        <w:numPr>
          <w:ilvl w:val="0"/>
          <w:numId w:val="4"/>
        </w:numPr>
        <w:ind w:left="426" w:hanging="426"/>
        <w:rPr>
          <w:sz w:val="24"/>
          <w:szCs w:val="24"/>
        </w:rPr>
      </w:pPr>
      <w:bookmarkStart w:id="3" w:name="_Toc109650240"/>
      <w:r w:rsidRPr="005C7AA7">
        <w:rPr>
          <w:sz w:val="24"/>
          <w:szCs w:val="24"/>
        </w:rPr>
        <w:t>INTRODUÇÃO</w:t>
      </w:r>
      <w:bookmarkEnd w:id="3"/>
    </w:p>
    <w:p w14:paraId="7F684B6A" w14:textId="4F4ECD59" w:rsidR="006E36E2" w:rsidRPr="005C7AA7" w:rsidRDefault="006A4450" w:rsidP="00E4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AA7">
        <w:t>Contextualize a obtenção do estágio, apresentando os principais passos trilhados para sua obtenção, a escolha da área, da concedente, suas expectativas e o plano de trabalho estabelecido no termo de compromisso de estágio.</w:t>
      </w:r>
    </w:p>
    <w:p w14:paraId="5089E1D3" w14:textId="006C0A44" w:rsidR="006E36E2" w:rsidRPr="005C7AA7" w:rsidRDefault="00B03780" w:rsidP="000225C0">
      <w:pPr>
        <w:pStyle w:val="Ttulo1"/>
        <w:numPr>
          <w:ilvl w:val="0"/>
          <w:numId w:val="4"/>
        </w:numPr>
        <w:ind w:left="426" w:hanging="426"/>
        <w:rPr>
          <w:sz w:val="24"/>
          <w:szCs w:val="24"/>
        </w:rPr>
      </w:pPr>
      <w:bookmarkStart w:id="4" w:name="_30j0zll" w:colFirst="0" w:colLast="0"/>
      <w:bookmarkStart w:id="5" w:name="_Toc109650241"/>
      <w:bookmarkEnd w:id="4"/>
      <w:r w:rsidRPr="005C7AA7">
        <w:rPr>
          <w:sz w:val="24"/>
          <w:szCs w:val="24"/>
        </w:rPr>
        <w:t>ATIVIDADE DE ESTÁGIO</w:t>
      </w:r>
      <w:bookmarkEnd w:id="5"/>
    </w:p>
    <w:p w14:paraId="54A947A0" w14:textId="1B928947" w:rsidR="006E36E2" w:rsidRPr="005C7AA7" w:rsidRDefault="006A4450" w:rsidP="00E47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AA7">
        <w:t xml:space="preserve">Descreva detalhadamente </w:t>
      </w:r>
      <w:r w:rsidR="005A4459" w:rsidRPr="005C7AA7">
        <w:t>as atividades desempenhadas durante o estágio. Utilize figuras, tabelas e qualquer outro elemento que julgue interessante para transmitir adequadamente os desafios enfrentados e as soluções desenvolvidas.</w:t>
      </w:r>
    </w:p>
    <w:p w14:paraId="5DB2E436" w14:textId="15581AAC" w:rsidR="006E36E2" w:rsidRPr="005C7AA7" w:rsidRDefault="00B03780" w:rsidP="000225C0">
      <w:pPr>
        <w:pStyle w:val="Ttulo1"/>
        <w:numPr>
          <w:ilvl w:val="0"/>
          <w:numId w:val="4"/>
        </w:numPr>
        <w:ind w:left="426" w:hanging="426"/>
        <w:rPr>
          <w:sz w:val="24"/>
          <w:szCs w:val="24"/>
        </w:rPr>
      </w:pPr>
      <w:bookmarkStart w:id="6" w:name="_Toc109650242"/>
      <w:r w:rsidRPr="005C7AA7">
        <w:rPr>
          <w:sz w:val="24"/>
          <w:szCs w:val="24"/>
        </w:rPr>
        <w:t>DISCIPLINAS RELACIONADAS</w:t>
      </w:r>
      <w:bookmarkEnd w:id="6"/>
    </w:p>
    <w:p w14:paraId="4D238CDB" w14:textId="311F5A93" w:rsidR="006E36E2" w:rsidRPr="005C7AA7" w:rsidRDefault="00164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AA7">
        <w:t>Disciplina 1</w:t>
      </w:r>
      <w:r w:rsidR="00B03780" w:rsidRPr="005C7AA7">
        <w:t>;</w:t>
      </w:r>
    </w:p>
    <w:p w14:paraId="67DF9628" w14:textId="0C75125A" w:rsidR="006E36E2" w:rsidRPr="005C7AA7" w:rsidRDefault="00164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AA7">
        <w:t>Disciplina 2</w:t>
      </w:r>
      <w:r w:rsidR="00B03780" w:rsidRPr="005C7AA7">
        <w:t>;</w:t>
      </w:r>
    </w:p>
    <w:p w14:paraId="07906C41" w14:textId="78BEEB94" w:rsidR="006E36E2" w:rsidRPr="005C7AA7" w:rsidRDefault="00164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AA7">
        <w:t>Disciplina 3</w:t>
      </w:r>
      <w:r w:rsidR="00B03780" w:rsidRPr="005C7AA7">
        <w:t>;</w:t>
      </w:r>
    </w:p>
    <w:p w14:paraId="6A1E4889" w14:textId="378FD738" w:rsidR="006E36E2" w:rsidRPr="005C7AA7" w:rsidRDefault="00164668" w:rsidP="00164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5C7AA7">
        <w:t>..</w:t>
      </w:r>
      <w:r w:rsidR="00B03780" w:rsidRPr="005C7AA7">
        <w:t>.</w:t>
      </w:r>
    </w:p>
    <w:p w14:paraId="459FFFA2" w14:textId="7DE9C6E6" w:rsidR="006E36E2" w:rsidRPr="005C7AA7" w:rsidRDefault="00B03780" w:rsidP="000225C0">
      <w:pPr>
        <w:pStyle w:val="Ttulo1"/>
        <w:numPr>
          <w:ilvl w:val="0"/>
          <w:numId w:val="4"/>
        </w:numPr>
        <w:ind w:left="426" w:hanging="426"/>
        <w:rPr>
          <w:sz w:val="24"/>
          <w:szCs w:val="24"/>
        </w:rPr>
      </w:pPr>
      <w:bookmarkStart w:id="7" w:name="_Toc109650243"/>
      <w:r w:rsidRPr="005C7AA7">
        <w:rPr>
          <w:sz w:val="24"/>
          <w:szCs w:val="24"/>
        </w:rPr>
        <w:lastRenderedPageBreak/>
        <w:t>CONCLUSÃO</w:t>
      </w:r>
      <w:bookmarkEnd w:id="7"/>
    </w:p>
    <w:p w14:paraId="1DEB23E3" w14:textId="50E0603B" w:rsidR="006E36E2" w:rsidRPr="005C7AA7" w:rsidRDefault="0015412E" w:rsidP="00E47D65">
      <w:pPr>
        <w:spacing w:line="360" w:lineRule="auto"/>
        <w:jc w:val="both"/>
      </w:pPr>
      <w:r w:rsidRPr="005C7AA7">
        <w:t>Conclua descrevendo os conhecimentos adquiridos, as competências desenvolvidas e a experiência</w:t>
      </w:r>
      <w:r w:rsidR="00450D3D">
        <w:t xml:space="preserve"> obtida</w:t>
      </w:r>
      <w:r w:rsidRPr="005C7AA7">
        <w:t>, deixando clara a contribuição do estágio para a sua formação humana e profissional.</w:t>
      </w:r>
    </w:p>
    <w:p w14:paraId="103F6A93" w14:textId="37D2A71C" w:rsidR="0015412E" w:rsidRPr="005C7AA7" w:rsidRDefault="00042FF1" w:rsidP="006E5AF6">
      <w:r w:rsidRPr="005C7AA7">
        <w:br w:type="page"/>
      </w:r>
    </w:p>
    <w:p w14:paraId="60CC6A98" w14:textId="49545FD0" w:rsidR="006E36E2" w:rsidRPr="005C7AA7" w:rsidRDefault="00B03780" w:rsidP="006E5AF6">
      <w:pPr>
        <w:pStyle w:val="Ttulo1"/>
        <w:numPr>
          <w:ilvl w:val="0"/>
          <w:numId w:val="4"/>
        </w:numPr>
        <w:ind w:left="426" w:hanging="426"/>
        <w:rPr>
          <w:sz w:val="24"/>
          <w:szCs w:val="24"/>
        </w:rPr>
      </w:pPr>
      <w:bookmarkStart w:id="8" w:name="_Toc109650244"/>
      <w:r w:rsidRPr="005C7AA7">
        <w:rPr>
          <w:sz w:val="24"/>
          <w:szCs w:val="24"/>
        </w:rPr>
        <w:lastRenderedPageBreak/>
        <w:t>PARECER DO SUPERVISOR DE CAMPO E DA UNIVERSIDADE</w:t>
      </w:r>
      <w:bookmarkEnd w:id="8"/>
    </w:p>
    <w:p w14:paraId="1D222CBA" w14:textId="77777777" w:rsidR="006E36E2" w:rsidRPr="005C7AA7" w:rsidRDefault="006E36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431A9770" w14:textId="73020A6E" w:rsidR="006E36E2" w:rsidRDefault="00B037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25"/>
        <w:jc w:val="both"/>
      </w:pPr>
      <w:r w:rsidRPr="005C7AA7">
        <w:t xml:space="preserve">Atesto, para os devidos fins, que </w:t>
      </w:r>
      <w:r w:rsidR="00042FF1" w:rsidRPr="005C7AA7">
        <w:t>NOME</w:t>
      </w:r>
      <w:r w:rsidRPr="005C7AA7">
        <w:t xml:space="preserve"> </w:t>
      </w:r>
      <w:r w:rsidR="00042FF1" w:rsidRPr="005C7AA7">
        <w:t xml:space="preserve">estagiou junto à </w:t>
      </w:r>
      <w:r w:rsidR="004F668D" w:rsidRPr="005C7AA7">
        <w:t>COLOCAR AQUI O NOME</w:t>
      </w:r>
      <w:r w:rsidR="008F37F3" w:rsidRPr="005C7AA7">
        <w:t xml:space="preserve"> DA </w:t>
      </w:r>
      <w:r w:rsidR="004F668D" w:rsidRPr="005C7AA7">
        <w:t xml:space="preserve">EMPRESA </w:t>
      </w:r>
      <w:r w:rsidR="00042FF1" w:rsidRPr="005C7AA7">
        <w:t>COCEDENTE desenvolvendo as atividades de LISTA</w:t>
      </w:r>
      <w:r w:rsidR="00EA6FF0">
        <w:t>R</w:t>
      </w:r>
      <w:r w:rsidR="00042FF1" w:rsidRPr="005C7AA7">
        <w:t xml:space="preserve"> </w:t>
      </w:r>
      <w:r w:rsidR="009F1108" w:rsidRPr="005C7AA7">
        <w:t xml:space="preserve">AQUI </w:t>
      </w:r>
      <w:r w:rsidR="00042FF1" w:rsidRPr="005C7AA7">
        <w:t xml:space="preserve">AS ATIVIDADES DESENVOLVIDAS, já tendo cumprido as 160h </w:t>
      </w:r>
      <w:r w:rsidRPr="005C7AA7">
        <w:t>de estágio supervisionado requerid</w:t>
      </w:r>
      <w:r w:rsidR="00042FF1" w:rsidRPr="005C7AA7">
        <w:t>as</w:t>
      </w:r>
      <w:r w:rsidRPr="005C7AA7">
        <w:t xml:space="preserve"> pel</w:t>
      </w:r>
      <w:r w:rsidR="00042FF1" w:rsidRPr="005C7AA7">
        <w:t>o Curso de Engenharia de Computação do Campus da</w:t>
      </w:r>
      <w:r w:rsidRPr="005C7AA7">
        <w:t xml:space="preserve"> </w:t>
      </w:r>
      <w:r w:rsidR="00042FF1" w:rsidRPr="005C7AA7">
        <w:t>U</w:t>
      </w:r>
      <w:r w:rsidRPr="005C7AA7">
        <w:t xml:space="preserve">niversidade </w:t>
      </w:r>
      <w:r w:rsidR="00042FF1" w:rsidRPr="005C7AA7">
        <w:t>Federal do Ceará em Sobral,</w:t>
      </w:r>
      <w:r w:rsidRPr="005C7AA7">
        <w:t xml:space="preserve"> apresentando desempenho satisfatório no que diz respeito a conhecimento teórico, capacidade de trabalho em equipe, interesse, compromisso e assiduidade. Declaro</w:t>
      </w:r>
      <w:r w:rsidR="00042FF1" w:rsidRPr="005C7AA7">
        <w:t>, ainda, que o referido estagiário</w:t>
      </w:r>
      <w:r w:rsidRPr="005C7AA7">
        <w:t xml:space="preserve"> est</w:t>
      </w:r>
      <w:r w:rsidR="00042FF1" w:rsidRPr="005C7AA7">
        <w:t>á</w:t>
      </w:r>
      <w:r w:rsidRPr="005C7AA7">
        <w:t xml:space="preserve"> apto a</w:t>
      </w:r>
      <w:r w:rsidR="00042FF1" w:rsidRPr="005C7AA7">
        <w:t>o exercício profissional</w:t>
      </w:r>
      <w:r w:rsidRPr="005C7AA7">
        <w:t>.</w:t>
      </w:r>
    </w:p>
    <w:p w14:paraId="40E96ADB" w14:textId="77777777" w:rsidR="00DD624A" w:rsidRDefault="00DD624A" w:rsidP="00DD62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9DB7C2E" w14:textId="2976C2AB" w:rsidR="00DD624A" w:rsidRPr="005C7AA7" w:rsidRDefault="00DD624A" w:rsidP="00DD62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Nota sugerida: </w:t>
      </w:r>
      <w:proofErr w:type="spellStart"/>
      <w:proofErr w:type="gramStart"/>
      <w:r>
        <w:t>xx,x</w:t>
      </w:r>
      <w:proofErr w:type="spellEnd"/>
      <w:proofErr w:type="gramEnd"/>
    </w:p>
    <w:p w14:paraId="0B4121EC" w14:textId="77777777" w:rsidR="006E36E2" w:rsidRPr="005C7AA7" w:rsidRDefault="006E36E2" w:rsidP="005B3DC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6B8DCCC" w14:textId="77777777" w:rsidR="00226F3A" w:rsidRPr="005C7AA7" w:rsidRDefault="00226F3A" w:rsidP="005B3DC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B126E21" w14:textId="77777777" w:rsidR="005B3DC3" w:rsidRPr="005C7AA7" w:rsidRDefault="005B3DC3" w:rsidP="005B3DC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5F1C578" w14:textId="74AEB29B" w:rsidR="00226F3A" w:rsidRPr="005C7AA7" w:rsidRDefault="00226F3A" w:rsidP="00226F3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 w:rsidRPr="005C7AA7">
        <w:t>Sobral-CE</w:t>
      </w:r>
      <w:proofErr w:type="spellEnd"/>
      <w:r w:rsidRPr="005C7AA7">
        <w:t xml:space="preserve">, </w:t>
      </w:r>
      <w:proofErr w:type="spellStart"/>
      <w:r w:rsidRPr="005C7AA7">
        <w:t>xx</w:t>
      </w:r>
      <w:proofErr w:type="spellEnd"/>
      <w:r w:rsidRPr="005C7AA7">
        <w:t xml:space="preserve"> de </w:t>
      </w:r>
      <w:proofErr w:type="spellStart"/>
      <w:r w:rsidRPr="005C7AA7">
        <w:t>xxxxx</w:t>
      </w:r>
      <w:proofErr w:type="spellEnd"/>
      <w:r w:rsidRPr="005C7AA7">
        <w:t xml:space="preserve"> de 20</w:t>
      </w:r>
      <w:r w:rsidR="004F668D" w:rsidRPr="005C7AA7">
        <w:t>XX</w:t>
      </w:r>
    </w:p>
    <w:p w14:paraId="5CBF1C25" w14:textId="77777777" w:rsidR="006E36E2" w:rsidRPr="005C7AA7" w:rsidRDefault="006E36E2" w:rsidP="0015593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A5F8809" w14:textId="77777777" w:rsidR="00226F3A" w:rsidRPr="005C7AA7" w:rsidRDefault="00226F3A" w:rsidP="0015593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2C5C37" w14:textId="77777777" w:rsidR="00226F3A" w:rsidRPr="005C7AA7" w:rsidRDefault="00226F3A" w:rsidP="0015593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831BC8A" w14:textId="77777777" w:rsidR="00155931" w:rsidRPr="005C7AA7" w:rsidRDefault="00155931" w:rsidP="0015593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E1448AC" w14:textId="77777777" w:rsidR="00155931" w:rsidRPr="005C7AA7" w:rsidRDefault="00155931" w:rsidP="0015593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AA7A73C" w14:textId="77777777" w:rsidR="006E36E2" w:rsidRPr="005C7AA7" w:rsidRDefault="00B03780" w:rsidP="00042FF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5C7AA7">
        <w:t xml:space="preserve">________________________________________________________ </w:t>
      </w:r>
    </w:p>
    <w:p w14:paraId="7CC782EF" w14:textId="0820D341" w:rsidR="006E36E2" w:rsidRPr="005C7AA7" w:rsidRDefault="009F1108" w:rsidP="00042FF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5C7AA7">
        <w:t xml:space="preserve">Colocar aqui o </w:t>
      </w:r>
      <w:r w:rsidR="00042FF1" w:rsidRPr="005C7AA7">
        <w:t>Nome do Supervisor</w:t>
      </w:r>
      <w:r w:rsidRPr="005C7AA7">
        <w:t xml:space="preserve"> </w:t>
      </w:r>
      <w:r w:rsidR="00155931" w:rsidRPr="005C7AA7">
        <w:t>na Empresa</w:t>
      </w:r>
    </w:p>
    <w:p w14:paraId="0CF6F85F" w14:textId="77777777" w:rsidR="006E36E2" w:rsidRPr="005C7AA7" w:rsidRDefault="00B03780" w:rsidP="00042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5C7AA7">
        <w:rPr>
          <w:b/>
        </w:rPr>
        <w:t>Supervisor de Campo</w:t>
      </w:r>
    </w:p>
    <w:p w14:paraId="01B22157" w14:textId="77777777" w:rsidR="006E36E2" w:rsidRPr="005C7AA7" w:rsidRDefault="006E36E2" w:rsidP="00226F3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9B5BC2E" w14:textId="77777777" w:rsidR="006E36E2" w:rsidRPr="005C7AA7" w:rsidRDefault="006E36E2" w:rsidP="00226F3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DB8CF6" w14:textId="77777777" w:rsidR="00226F3A" w:rsidRPr="005C7AA7" w:rsidRDefault="00226F3A" w:rsidP="00226F3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EDB25AE" w14:textId="77777777" w:rsidR="00226F3A" w:rsidRPr="005C7AA7" w:rsidRDefault="00226F3A" w:rsidP="00226F3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887EB1A" w14:textId="77777777" w:rsidR="00226F3A" w:rsidRPr="005C7AA7" w:rsidRDefault="00226F3A" w:rsidP="00226F3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C0105AF" w14:textId="77777777" w:rsidR="006E36E2" w:rsidRPr="005C7AA7" w:rsidRDefault="00B03780" w:rsidP="00042FF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5C7AA7">
        <w:t>________________________________________________________</w:t>
      </w:r>
    </w:p>
    <w:p w14:paraId="0E43D44F" w14:textId="314269CB" w:rsidR="006E36E2" w:rsidRPr="005C7AA7" w:rsidRDefault="009F1108" w:rsidP="00042FF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5C7AA7">
        <w:t xml:space="preserve">Colocar aqui o </w:t>
      </w:r>
      <w:r w:rsidR="00042FF1" w:rsidRPr="005C7AA7">
        <w:t>Nome do Orientador Acadêmico</w:t>
      </w:r>
      <w:r w:rsidR="00B03780" w:rsidRPr="005C7AA7">
        <w:t xml:space="preserve"> </w:t>
      </w:r>
    </w:p>
    <w:p w14:paraId="7EAF1563" w14:textId="75DE262C" w:rsidR="006E36E2" w:rsidRPr="005C7AA7" w:rsidRDefault="00B03780" w:rsidP="001559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5C7AA7">
        <w:rPr>
          <w:b/>
        </w:rPr>
        <w:t>Orientador de Estágio e Coordenador Acadêmico</w:t>
      </w:r>
    </w:p>
    <w:sectPr w:rsidR="006E36E2" w:rsidRPr="005C7AA7">
      <w:headerReference w:type="default" r:id="rId11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1F31" w14:textId="77777777" w:rsidR="00122D4E" w:rsidRDefault="00122D4E">
      <w:r>
        <w:separator/>
      </w:r>
    </w:p>
  </w:endnote>
  <w:endnote w:type="continuationSeparator" w:id="0">
    <w:p w14:paraId="68F7A456" w14:textId="77777777" w:rsidR="00122D4E" w:rsidRDefault="001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060" w:type="dxa"/>
      <w:tblInd w:w="0" w:type="dxa"/>
      <w:tblLayout w:type="fixed"/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6E36E2" w14:paraId="5562BE0E" w14:textId="77777777">
      <w:tc>
        <w:tcPr>
          <w:tcW w:w="3020" w:type="dxa"/>
          <w:shd w:val="clear" w:color="auto" w:fill="auto"/>
        </w:tcPr>
        <w:p w14:paraId="69E9BAFA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  <w:tab w:val="center" w:pos="4650"/>
              <w:tab w:val="right" w:pos="9186"/>
            </w:tabs>
            <w:ind w:left="-115"/>
            <w:rPr>
              <w:color w:val="000000"/>
            </w:rPr>
          </w:pPr>
        </w:p>
      </w:tc>
      <w:tc>
        <w:tcPr>
          <w:tcW w:w="3020" w:type="dxa"/>
          <w:shd w:val="clear" w:color="auto" w:fill="auto"/>
        </w:tcPr>
        <w:p w14:paraId="46B6EDF9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</w:tabs>
            <w:jc w:val="center"/>
            <w:rPr>
              <w:color w:val="000000"/>
            </w:rPr>
          </w:pPr>
        </w:p>
      </w:tc>
      <w:tc>
        <w:tcPr>
          <w:tcW w:w="3020" w:type="dxa"/>
          <w:shd w:val="clear" w:color="auto" w:fill="auto"/>
        </w:tcPr>
        <w:p w14:paraId="72D44B89" w14:textId="77777777" w:rsidR="006E36E2" w:rsidRDefault="00B03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</w:tabs>
            <w:ind w:right="-115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20200B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4821FF85" w14:textId="77777777" w:rsidR="006E36E2" w:rsidRDefault="006E36E2" w:rsidP="005B3D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534E" w14:textId="77777777" w:rsidR="00122D4E" w:rsidRDefault="00122D4E">
      <w:r>
        <w:separator/>
      </w:r>
    </w:p>
  </w:footnote>
  <w:footnote w:type="continuationSeparator" w:id="0">
    <w:p w14:paraId="332884F7" w14:textId="77777777" w:rsidR="00122D4E" w:rsidRDefault="0012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E539" w14:textId="77777777" w:rsidR="006E36E2" w:rsidRDefault="006E36E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060" w:type="dxa"/>
      <w:tblInd w:w="0" w:type="dxa"/>
      <w:tblLayout w:type="fixed"/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6E36E2" w14:paraId="515B5DDF" w14:textId="77777777">
      <w:tc>
        <w:tcPr>
          <w:tcW w:w="3020" w:type="dxa"/>
          <w:shd w:val="clear" w:color="auto" w:fill="auto"/>
        </w:tcPr>
        <w:p w14:paraId="2C99B1DF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  <w:tab w:val="center" w:pos="4650"/>
              <w:tab w:val="right" w:pos="9186"/>
            </w:tabs>
            <w:ind w:left="-115"/>
            <w:rPr>
              <w:color w:val="000000"/>
            </w:rPr>
          </w:pPr>
        </w:p>
      </w:tc>
      <w:tc>
        <w:tcPr>
          <w:tcW w:w="3020" w:type="dxa"/>
          <w:shd w:val="clear" w:color="auto" w:fill="auto"/>
        </w:tcPr>
        <w:p w14:paraId="1F497CB9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</w:tabs>
            <w:jc w:val="center"/>
            <w:rPr>
              <w:color w:val="000000"/>
            </w:rPr>
          </w:pPr>
        </w:p>
      </w:tc>
      <w:tc>
        <w:tcPr>
          <w:tcW w:w="3020" w:type="dxa"/>
          <w:shd w:val="clear" w:color="auto" w:fill="auto"/>
        </w:tcPr>
        <w:p w14:paraId="61428E56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</w:tabs>
            <w:ind w:right="-115"/>
            <w:jc w:val="right"/>
            <w:rPr>
              <w:color w:val="000000"/>
            </w:rPr>
          </w:pPr>
        </w:p>
      </w:tc>
    </w:tr>
  </w:tbl>
  <w:p w14:paraId="392D0BAE" w14:textId="77777777" w:rsidR="006E36E2" w:rsidRDefault="006E36E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060" w:type="dxa"/>
      <w:tblInd w:w="0" w:type="dxa"/>
      <w:tblLayout w:type="fixed"/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6E36E2" w14:paraId="633CD374" w14:textId="77777777">
      <w:tc>
        <w:tcPr>
          <w:tcW w:w="3020" w:type="dxa"/>
          <w:shd w:val="clear" w:color="auto" w:fill="auto"/>
        </w:tcPr>
        <w:p w14:paraId="796E2D14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  <w:tab w:val="center" w:pos="4650"/>
              <w:tab w:val="right" w:pos="9186"/>
            </w:tabs>
            <w:ind w:left="-115"/>
            <w:rPr>
              <w:color w:val="000000"/>
            </w:rPr>
          </w:pPr>
        </w:p>
      </w:tc>
      <w:tc>
        <w:tcPr>
          <w:tcW w:w="3020" w:type="dxa"/>
          <w:shd w:val="clear" w:color="auto" w:fill="auto"/>
        </w:tcPr>
        <w:p w14:paraId="12C447B0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</w:tabs>
            <w:jc w:val="center"/>
            <w:rPr>
              <w:color w:val="000000"/>
            </w:rPr>
          </w:pPr>
        </w:p>
      </w:tc>
      <w:tc>
        <w:tcPr>
          <w:tcW w:w="3020" w:type="dxa"/>
          <w:shd w:val="clear" w:color="auto" w:fill="auto"/>
        </w:tcPr>
        <w:p w14:paraId="0EFEE250" w14:textId="77777777" w:rsidR="006E36E2" w:rsidRDefault="006E3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5"/>
              <w:tab w:val="right" w:pos="9071"/>
            </w:tabs>
            <w:ind w:right="-115"/>
            <w:jc w:val="right"/>
            <w:rPr>
              <w:color w:val="000000"/>
            </w:rPr>
          </w:pPr>
        </w:p>
      </w:tc>
    </w:tr>
  </w:tbl>
  <w:p w14:paraId="2F88F26B" w14:textId="77777777" w:rsidR="006E36E2" w:rsidRDefault="006E36E2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C08"/>
    <w:multiLevelType w:val="multilevel"/>
    <w:tmpl w:val="4CACB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A656EA"/>
    <w:multiLevelType w:val="multilevel"/>
    <w:tmpl w:val="4B543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0F36"/>
    <w:multiLevelType w:val="hybridMultilevel"/>
    <w:tmpl w:val="86829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B1191"/>
    <w:multiLevelType w:val="hybridMultilevel"/>
    <w:tmpl w:val="43C66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40473">
    <w:abstractNumId w:val="1"/>
  </w:num>
  <w:num w:numId="2" w16cid:durableId="25109733">
    <w:abstractNumId w:val="0"/>
  </w:num>
  <w:num w:numId="3" w16cid:durableId="688415048">
    <w:abstractNumId w:val="2"/>
  </w:num>
  <w:num w:numId="4" w16cid:durableId="472214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E2"/>
    <w:rsid w:val="000225C0"/>
    <w:rsid w:val="00042FF1"/>
    <w:rsid w:val="0007159B"/>
    <w:rsid w:val="00122D4E"/>
    <w:rsid w:val="0015412E"/>
    <w:rsid w:val="00155931"/>
    <w:rsid w:val="00164668"/>
    <w:rsid w:val="001D6D74"/>
    <w:rsid w:val="0020200B"/>
    <w:rsid w:val="0021568A"/>
    <w:rsid w:val="00226F3A"/>
    <w:rsid w:val="002B5427"/>
    <w:rsid w:val="0044280C"/>
    <w:rsid w:val="00450D3D"/>
    <w:rsid w:val="00493E78"/>
    <w:rsid w:val="004B3ECA"/>
    <w:rsid w:val="004F668D"/>
    <w:rsid w:val="005A4459"/>
    <w:rsid w:val="005B3DC3"/>
    <w:rsid w:val="005C7AA7"/>
    <w:rsid w:val="006A4450"/>
    <w:rsid w:val="006C531A"/>
    <w:rsid w:val="006E36E2"/>
    <w:rsid w:val="006E5AF6"/>
    <w:rsid w:val="00817840"/>
    <w:rsid w:val="008F37F3"/>
    <w:rsid w:val="00950D80"/>
    <w:rsid w:val="009F1108"/>
    <w:rsid w:val="00A6118D"/>
    <w:rsid w:val="00AE5289"/>
    <w:rsid w:val="00B03780"/>
    <w:rsid w:val="00D60EAB"/>
    <w:rsid w:val="00DD624A"/>
    <w:rsid w:val="00E16B6E"/>
    <w:rsid w:val="00E47D65"/>
    <w:rsid w:val="00EA6FF0"/>
    <w:rsid w:val="00FB7259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E8A1"/>
  <w15:docId w15:val="{99D8B45E-1616-4602-A679-53B1ACCC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280C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2B5427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B3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DC3"/>
  </w:style>
  <w:style w:type="paragraph" w:styleId="Rodap">
    <w:name w:val="footer"/>
    <w:basedOn w:val="Normal"/>
    <w:link w:val="RodapChar"/>
    <w:uiPriority w:val="99"/>
    <w:unhideWhenUsed/>
    <w:rsid w:val="005B3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DC3"/>
  </w:style>
  <w:style w:type="paragraph" w:styleId="Sumrio1">
    <w:name w:val="toc 1"/>
    <w:basedOn w:val="Normal"/>
    <w:next w:val="Normal"/>
    <w:autoRedefine/>
    <w:uiPriority w:val="39"/>
    <w:unhideWhenUsed/>
    <w:rsid w:val="00E47D65"/>
    <w:pPr>
      <w:spacing w:after="100"/>
    </w:pPr>
  </w:style>
  <w:style w:type="character" w:styleId="Hyperlink">
    <w:name w:val="Hyperlink"/>
    <w:basedOn w:val="Fontepargpadro"/>
    <w:uiPriority w:val="99"/>
    <w:unhideWhenUsed/>
    <w:rsid w:val="00E4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C5A4-43B1-4D57-A2AD-E066C35F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Elmano de Alencar e Silva</dc:creator>
  <cp:lastModifiedBy>Carlos Elmano de Alencar e Silva</cp:lastModifiedBy>
  <cp:revision>4</cp:revision>
  <dcterms:created xsi:type="dcterms:W3CDTF">2022-07-25T17:10:00Z</dcterms:created>
  <dcterms:modified xsi:type="dcterms:W3CDTF">2022-11-30T13:58:00Z</dcterms:modified>
</cp:coreProperties>
</file>